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ЗЕМЕЛЬНОГО УЧАСТКА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передаёт Арендатору во временное владение и пользование за плату земельный участок (далее — Участок), а Арендатор своевременно вносит арендную плату.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Участок: земельный участок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площадью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м, местоположение: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Категория земель: земли населённых пунктов.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Вид разрешённого использования: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Цель использования Участка: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Участок принадлежит Арендодателю на праве собственности. Право Арендодателя подтверждено документом: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Арендодатель заверяет, что Участок не находится под арестом и не обременён правами третьих лиц, о которых Арендатор не уведомлён.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Срок аренды начинается со дня подписания Сторонами акта приёма-передачи Участка.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Срок аренды оканчивается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Арендатор, надлежащим образом исполнявший Договор, имеет преимущественное право на заключение договора аренды на новый срок. О желании заключить такой договор Арендатор письменно уведомляет Арендодателя не позднее чем за 30 календарных дней до окончания срока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Арендатор продолжает пользоваться Участком после окончания срока аренды и Арендодатель не возражает, Договор считается возобновлённым на тех же условиях на неопределённый срок.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ВОЗВРАТ УЧАСТКА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Арендодатель передаёт Участок Арендатору по акту приёма-передачи в течение 5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 акте Стороны указывают состояние Участка, построек, ограждения и насаждений.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Участок передаётся в состоянии, пригодном для использования в целях, указанных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При прекращении Договора Арендатор в течение 10 рабочих дней возвращает Участок Арендодателю по акту в состоянии не хуже того, в котором его получил, освобождённым от мусора и некапитальных построек Арендатора.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Если Арендатор не вернул Участок в срок, он вносит арендную плату за всё время просрочки.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АРЕНДНАЯ ПЛАТА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оплачиваемого месяца. Плата за первый месяц вносится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 приёма-передачи Участка.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Плата за неполный период аренды рассчитывается пропорционально числу календарных дней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Размер арендной платы может быть изменён по письменному соглашению Сторон, но не чаще одного раза в год.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Земельный налог за Участок уплачивает Арендодатель как собственник.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Арендодателя, указанный в разделе реквизитов. Днём оплаты считается день списания денег со счёта Арендатора.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Арендатор использует Участок по его категории, виду разрешённого использования и цели из Договора, соблюдает экологические, санитарные и противопожарные 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Арендатор не допускает загрязнения, истощения и порчи земель. Без согласия Арендодателя он не снимает плодородный слой почвы и не вырубает деревья.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Штрафы, наложенные на Арендодателя за нарушения, допущенные Арендатором при использовании Участка, Арендатор возмещает Арендодателю в полном объёме.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Посевы, посадки, урожай и иная продукция, полученные Арендатором на Участке, принадлежат Арендатору.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Арендодатель вправе осматривать Участок, предупредив Арендатора за 1 рабочий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Арендатор вправе сдавать Участок в субаренду и передавать свои права и обязанности по Договору третьему лицу только с письменного согласия Арендодателя. Срок субаренды не может превышать срок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5.7. </w:t>
      </w:r>
      <w:r>
        <w:rPr>
          <w:rFonts w:ascii="Times New Roman" w:hAnsi="Times New Roman" w:cs="Times New Roman"/>
          <w:sz w:val="24"/>
        </w:rPr>
        <w:t xml:space="preserve">Переход права собственности на Участок к другому лицу не является основанием для изменения или расторжения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ПОСТРОЙКИ И УЛУЧШЕНИЯ УЧАСТКА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Арендатор не вправе возводить на Участке здания, сооружения и другие объекты капитального строительства.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Теплицы, навесы, бытовки и другие некапитальные постройки Арендатор убирает за свой счёт при прекращении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Отделимые улучшения Участка, сделанные Арендатором, являются его собственностью.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Неотделимые улучшения Участка Арендатор производит только с письменного согласия Арендодателя с перечнем и сметой работ. После прекращения Договора Арендодатель возмещает их подтверждённую стоимость в течение 30 календарных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просрочку внесения арендной платы и других платежей по Договору Арендатор уплачивает Арендодателю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просрочку передачи Участка Арендодатель уплачивает Арендатору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размера арендной платы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Арендатор возмещает ущерб, причинённый Участку по его вине.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Стороны не отвечают за нарушение, вызванное непреодолимой силой.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 до окончания срока аренды, письменно предупредив другую Сторону не менее чем за </w:t>
      </w:r>
      <w:r>
        <w:rPr>
          <w:rFonts w:ascii="Times New Roman" w:hAnsi="Times New Roman" w:cs="Times New Roman"/>
          <w:sz w:val="24"/>
        </w:rPr>
        <w:t xml:space="preserve">90 календарных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По требованию любой Стороны Договор может быть досрочно расторгнут судом в случаях, предусмотренных статьями 619 и 620 Гражданского кодекса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Арендодатель вправе также требовать расторжения Договора по основаниям пункта 2 статьи 46 Земельного кодекса Российской Федерации, в том числе при использовании Участка не по разрешённому использованию и порче земель.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 обращения в суд Сторона, чьё право нарушено, направляет другой Стороне письменную претензию. Срок ответа — 10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по месту нахождения Участка.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направляют по адресам из реквизитов заказным письмом или вручают под подпись.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земельного участка — образец и бланк 2026</dc:title>
  <dc:subject>Бланк договора аренды земельного участка по главе 34 ГК РФ и статье 22 ЗК РФ: стороны, участок, категория и разрешённое использование, срок, арендная плата, субаренда, постройки, расторжение</dc:subject>
  <dc:creator>CalcLab — calclab.ru</dc:creator>
  <cp:keywords>договор аренды земельного участка, договор аренды земли, образец, бланк, скачать бесплатно, 2026</cp:keywords>
  <dc:language>ru-RU</dc:language>
</cp:coreProperties>
</file>